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EB" w:rsidRDefault="002242EB"/>
    <w:p w:rsidR="000A2F66" w:rsidRDefault="000A2F66"/>
    <w:p w:rsidR="000A2F66" w:rsidRDefault="000A2F66" w:rsidP="000A2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F66">
        <w:rPr>
          <w:rFonts w:ascii="Times New Roman" w:hAnsi="Times New Roman" w:cs="Times New Roman"/>
          <w:sz w:val="28"/>
          <w:szCs w:val="28"/>
        </w:rPr>
        <w:t xml:space="preserve">Перелік закладів освіти (суб’єктів господарювання), </w:t>
      </w:r>
    </w:p>
    <w:p w:rsidR="000A2F66" w:rsidRDefault="000A2F66" w:rsidP="000A2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F66">
        <w:rPr>
          <w:rFonts w:ascii="Times New Roman" w:hAnsi="Times New Roman" w:cs="Times New Roman"/>
          <w:sz w:val="28"/>
          <w:szCs w:val="28"/>
        </w:rPr>
        <w:t xml:space="preserve">документи яких на провадження освітньої діяльності залишені без розгляду </w:t>
      </w:r>
    </w:p>
    <w:p w:rsidR="000A2F66" w:rsidRPr="000A2F66" w:rsidRDefault="000A2F66" w:rsidP="000A2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F66">
        <w:rPr>
          <w:rFonts w:ascii="Times New Roman" w:hAnsi="Times New Roman" w:cs="Times New Roman"/>
          <w:sz w:val="28"/>
          <w:szCs w:val="28"/>
        </w:rPr>
        <w:t>(2021 рік)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3057"/>
        <w:gridCol w:w="1601"/>
        <w:gridCol w:w="2070"/>
        <w:gridCol w:w="2567"/>
      </w:tblGrid>
      <w:tr w:rsidR="000A2F66" w:rsidRPr="000A2F66" w:rsidTr="000A2F66">
        <w:tc>
          <w:tcPr>
            <w:tcW w:w="594" w:type="dxa"/>
          </w:tcPr>
          <w:p w:rsidR="000A2F66" w:rsidRP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F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2F66" w:rsidRP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F66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0A2F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</w:tcPr>
          <w:p w:rsidR="000A2F66" w:rsidRP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F66">
              <w:rPr>
                <w:rFonts w:ascii="Times New Roman" w:hAnsi="Times New Roman" w:cs="Times New Roman"/>
                <w:sz w:val="28"/>
                <w:szCs w:val="28"/>
              </w:rPr>
              <w:t>Здобувач ліцензії</w:t>
            </w:r>
          </w:p>
        </w:tc>
        <w:tc>
          <w:tcPr>
            <w:tcW w:w="1858" w:type="dxa"/>
          </w:tcPr>
          <w:p w:rsidR="000A2F66" w:rsidRP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F66">
              <w:rPr>
                <w:rFonts w:ascii="Times New Roman" w:hAnsi="Times New Roman" w:cs="Times New Roman"/>
                <w:sz w:val="28"/>
                <w:szCs w:val="28"/>
              </w:rPr>
              <w:t>Сфера освітньої діяльності</w:t>
            </w:r>
          </w:p>
        </w:tc>
        <w:tc>
          <w:tcPr>
            <w:tcW w:w="2070" w:type="dxa"/>
          </w:tcPr>
          <w:p w:rsidR="000A2F66" w:rsidRP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F66">
              <w:rPr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</w:p>
        </w:tc>
        <w:tc>
          <w:tcPr>
            <w:tcW w:w="3018" w:type="dxa"/>
          </w:tcPr>
          <w:p w:rsidR="000A2F66" w:rsidRP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F66">
              <w:rPr>
                <w:rFonts w:ascii="Times New Roman" w:hAnsi="Times New Roman" w:cs="Times New Roman"/>
                <w:sz w:val="28"/>
                <w:szCs w:val="28"/>
              </w:rPr>
              <w:t>Адреса місцезнаходження ліцензіата</w:t>
            </w:r>
          </w:p>
        </w:tc>
      </w:tr>
      <w:tr w:rsidR="000A2F66" w:rsidRPr="000A2F66" w:rsidTr="000A2F66">
        <w:tc>
          <w:tcPr>
            <w:tcW w:w="594" w:type="dxa"/>
          </w:tcPr>
          <w:p w:rsidR="000A2F66" w:rsidRP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0A2F66" w:rsidRP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r w:rsidRPr="000A2F66">
              <w:rPr>
                <w:rFonts w:ascii="Times New Roman" w:hAnsi="Times New Roman" w:cs="Times New Roman"/>
                <w:sz w:val="28"/>
                <w:szCs w:val="28"/>
              </w:rPr>
              <w:t xml:space="preserve"> З ОБМЕЖЕНОЮ ВІДПОВІДАЛЬНІСТЮ «ЗАКЛАД ДОШКІЛЬНОЇ ОСВІТИ «СМАРТІС»</w:t>
            </w:r>
          </w:p>
        </w:tc>
        <w:tc>
          <w:tcPr>
            <w:tcW w:w="1858" w:type="dxa"/>
          </w:tcPr>
          <w:p w:rsidR="000A2F66" w:rsidRP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Дошкільна освіта</w:t>
            </w:r>
          </w:p>
        </w:tc>
        <w:tc>
          <w:tcPr>
            <w:tcW w:w="2070" w:type="dxa"/>
          </w:tcPr>
          <w:p w:rsid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08 квітня </w:t>
            </w:r>
          </w:p>
          <w:p w:rsid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року </w:t>
            </w:r>
          </w:p>
          <w:p w:rsidR="000A2F66" w:rsidRP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</w:t>
            </w:r>
          </w:p>
        </w:tc>
        <w:tc>
          <w:tcPr>
            <w:tcW w:w="3018" w:type="dxa"/>
          </w:tcPr>
          <w:p w:rsidR="000A2F66" w:rsidRPr="000A2F66" w:rsidRDefault="00904FF2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FF2">
              <w:rPr>
                <w:rFonts w:ascii="Times New Roman" w:hAnsi="Times New Roman" w:cs="Times New Roman"/>
                <w:sz w:val="28"/>
                <w:szCs w:val="28"/>
              </w:rPr>
              <w:t xml:space="preserve">04209, місто Київ,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вулиця Героїв Д</w:t>
            </w:r>
            <w:r w:rsidRPr="00904FF2">
              <w:rPr>
                <w:rFonts w:ascii="Times New Roman" w:hAnsi="Times New Roman" w:cs="Times New Roman"/>
                <w:sz w:val="28"/>
                <w:szCs w:val="28"/>
              </w:rPr>
              <w:t>ніпра, будинок 14, літера Г)</w:t>
            </w:r>
          </w:p>
        </w:tc>
      </w:tr>
      <w:tr w:rsidR="000A2F66" w:rsidRPr="000A2F66" w:rsidTr="000A2F66">
        <w:tc>
          <w:tcPr>
            <w:tcW w:w="594" w:type="dxa"/>
          </w:tcPr>
          <w:p w:rsidR="000A2F66" w:rsidRP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0A2F66" w:rsidRP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58" w:type="dxa"/>
          </w:tcPr>
          <w:p w:rsidR="000A2F66" w:rsidRP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2F66" w:rsidRP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0A2F66" w:rsidRPr="000A2F66" w:rsidRDefault="000A2F66" w:rsidP="000A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F66" w:rsidRPr="000A2F66" w:rsidRDefault="000A2F66">
      <w:pPr>
        <w:rPr>
          <w:rFonts w:ascii="Times New Roman" w:hAnsi="Times New Roman" w:cs="Times New Roman"/>
          <w:sz w:val="28"/>
          <w:szCs w:val="28"/>
        </w:rPr>
      </w:pPr>
    </w:p>
    <w:sectPr w:rsidR="000A2F66" w:rsidRPr="000A2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B7"/>
    <w:rsid w:val="000A2F66"/>
    <w:rsid w:val="002242EB"/>
    <w:rsid w:val="004D01AE"/>
    <w:rsid w:val="00904FF2"/>
    <w:rsid w:val="0094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Kryvsha_L</dc:creator>
  <cp:keywords/>
  <dc:description/>
  <cp:lastModifiedBy>Kryvsha_L</cp:lastModifiedBy>
  <cp:revision>2</cp:revision>
  <dcterms:created xsi:type="dcterms:W3CDTF">2021-04-14T13:41:00Z</dcterms:created>
  <dcterms:modified xsi:type="dcterms:W3CDTF">2021-04-14T13:52:00Z</dcterms:modified>
</cp:coreProperties>
</file>